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C89" w:rsidRDefault="004B3C89" w:rsidP="004B3C89">
      <w:pPr>
        <w:pStyle w:val="Heading1"/>
        <w:spacing w:after="0" w:line="240" w:lineRule="auto"/>
        <w:rPr>
          <w:rFonts w:ascii="Arial Black" w:hAnsi="Arial Black"/>
          <w:i w:val="0"/>
        </w:rPr>
      </w:pPr>
      <w:r>
        <w:rPr>
          <w:noProof/>
        </w:rPr>
        <w:drawing>
          <wp:inline distT="0" distB="0" distL="0" distR="0" wp14:anchorId="23C7946F" wp14:editId="3A962A82">
            <wp:extent cx="3625794" cy="6345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74400" cy="660520"/>
                    </a:xfrm>
                    <a:prstGeom prst="rect">
                      <a:avLst/>
                    </a:prstGeom>
                  </pic:spPr>
                </pic:pic>
              </a:graphicData>
            </a:graphic>
          </wp:inline>
        </w:drawing>
      </w:r>
    </w:p>
    <w:p w:rsidR="004B3C89" w:rsidRPr="004B3E79" w:rsidRDefault="004B3C89" w:rsidP="004B3C89">
      <w:pPr>
        <w:pStyle w:val="Heading1"/>
        <w:spacing w:after="0" w:line="240" w:lineRule="auto"/>
        <w:rPr>
          <w:rFonts w:ascii="Arial Black" w:hAnsi="Arial Black"/>
          <w:i w:val="0"/>
        </w:rPr>
      </w:pPr>
      <w:r w:rsidRPr="004B3E79">
        <w:rPr>
          <w:rFonts w:ascii="Arial Black" w:hAnsi="Arial Black"/>
          <w:i w:val="0"/>
        </w:rPr>
        <w:t>School Council Meeting Minutes</w:t>
      </w:r>
    </w:p>
    <w:sdt>
      <w:sdtPr>
        <w:rPr>
          <w:rFonts w:ascii="Arial" w:hAnsi="Arial" w:cs="Arial"/>
        </w:rPr>
        <w:alias w:val="Date"/>
        <w:tag w:val="Date"/>
        <w:id w:val="811033052"/>
        <w:placeholder>
          <w:docPart w:val="98DF71228D13407D91E25CF1DCD9E8C3"/>
        </w:placeholder>
        <w:date w:fullDate="2017-10-24T00:00:00Z">
          <w:dateFormat w:val="MMMM d, yyyy"/>
          <w:lid w:val="en-US"/>
          <w:storeMappedDataAs w:val="dateTime"/>
          <w:calendar w:val="gregorian"/>
        </w:date>
      </w:sdtPr>
      <w:sdtEndPr/>
      <w:sdtContent>
        <w:p w:rsidR="004B3C89" w:rsidRPr="004B3E79" w:rsidRDefault="0023356E" w:rsidP="004B3C89">
          <w:pPr>
            <w:pStyle w:val="Date"/>
            <w:spacing w:after="0" w:line="240" w:lineRule="auto"/>
            <w:rPr>
              <w:rFonts w:ascii="Arial" w:hAnsi="Arial" w:cs="Arial"/>
            </w:rPr>
          </w:pPr>
          <w:r>
            <w:rPr>
              <w:rFonts w:ascii="Arial" w:hAnsi="Arial" w:cs="Arial"/>
            </w:rPr>
            <w:t>October 24, 2017</w:t>
          </w:r>
        </w:p>
      </w:sdtContent>
    </w:sdt>
    <w:p w:rsidR="004B3C89" w:rsidRPr="004B3E79" w:rsidRDefault="004B3C89" w:rsidP="004B3C89">
      <w:pPr>
        <w:pStyle w:val="ListParagraph"/>
        <w:numPr>
          <w:ilvl w:val="0"/>
          <w:numId w:val="0"/>
        </w:numPr>
        <w:spacing w:before="0" w:after="0" w:line="240" w:lineRule="auto"/>
        <w:ind w:left="187"/>
        <w:rPr>
          <w:rFonts w:ascii="Tahoma" w:hAnsi="Tahoma" w:cs="Tahoma"/>
        </w:rPr>
      </w:pPr>
    </w:p>
    <w:p w:rsidR="004B3C89" w:rsidRPr="004B3E79" w:rsidRDefault="004B3C89" w:rsidP="004B3C89">
      <w:pPr>
        <w:pStyle w:val="ListParagraph"/>
        <w:numPr>
          <w:ilvl w:val="0"/>
          <w:numId w:val="0"/>
        </w:numPr>
        <w:spacing w:before="0" w:after="0" w:line="240" w:lineRule="auto"/>
        <w:ind w:left="187"/>
        <w:rPr>
          <w:rFonts w:ascii="Tahoma" w:hAnsi="Tahoma" w:cs="Tahoma"/>
        </w:rPr>
      </w:pPr>
    </w:p>
    <w:p w:rsidR="004B3C89" w:rsidRPr="004B3E79" w:rsidRDefault="004B3C89" w:rsidP="004B3C89">
      <w:pPr>
        <w:pStyle w:val="ListParagraph"/>
        <w:numPr>
          <w:ilvl w:val="0"/>
          <w:numId w:val="1"/>
        </w:numPr>
        <w:spacing w:before="0" w:after="0"/>
        <w:ind w:left="187" w:hanging="187"/>
        <w:rPr>
          <w:rFonts w:ascii="Tahoma" w:hAnsi="Tahoma" w:cs="Tahoma"/>
        </w:rPr>
      </w:pPr>
      <w:r w:rsidRPr="004B3E79">
        <w:rPr>
          <w:rFonts w:ascii="Tahoma" w:hAnsi="Tahoma" w:cs="Tahoma"/>
        </w:rPr>
        <w:t>Call to order</w:t>
      </w:r>
    </w:p>
    <w:p w:rsidR="004B3C89" w:rsidRPr="004B3E79" w:rsidRDefault="002B63BC" w:rsidP="004B3C89">
      <w:pPr>
        <w:spacing w:after="0"/>
        <w:rPr>
          <w:rFonts w:ascii="Tahoma" w:hAnsi="Tahoma" w:cs="Tahoma"/>
        </w:rPr>
      </w:pPr>
      <w:sdt>
        <w:sdtPr>
          <w:rPr>
            <w:rFonts w:ascii="Tahoma" w:hAnsi="Tahoma" w:cs="Tahoma"/>
          </w:rPr>
          <w:alias w:val="Name"/>
          <w:tag w:val="Name"/>
          <w:id w:val="811033081"/>
          <w:placeholder>
            <w:docPart w:val="4319DAE567444FDE9C075F4CEE45BE5F"/>
          </w:placeholder>
          <w:dataBinding w:prefixMappings="xmlns:ns0='http://purl.org/dc/elements/1.1/' xmlns:ns1='http://schemas.openxmlformats.org/package/2006/metadata/core-properties' " w:xpath="/ns1:coreProperties[1]/ns0:description[1]" w:storeItemID="{6C3C8BC8-F283-45AE-878A-BAB7291924A1}"/>
          <w:text/>
        </w:sdtPr>
        <w:sdtEndPr/>
        <w:sdtContent>
          <w:r w:rsidR="004B3C89">
            <w:rPr>
              <w:rFonts w:ascii="Tahoma" w:hAnsi="Tahoma" w:cs="Tahoma"/>
            </w:rPr>
            <w:t>Mr. Blevins</w:t>
          </w:r>
        </w:sdtContent>
      </w:sdt>
      <w:r w:rsidR="004B3C89" w:rsidRPr="004B3E79">
        <w:rPr>
          <w:rFonts w:ascii="Tahoma" w:hAnsi="Tahoma" w:cs="Tahoma"/>
        </w:rPr>
        <w:t xml:space="preserve"> called to order the meeting of the Austin Road Elementary School </w:t>
      </w:r>
      <w:r w:rsidR="004B3C89">
        <w:rPr>
          <w:rFonts w:ascii="Tahoma" w:hAnsi="Tahoma" w:cs="Tahoma"/>
        </w:rPr>
        <w:t xml:space="preserve">(ARE) </w:t>
      </w:r>
      <w:r w:rsidR="004B3C89" w:rsidRPr="004B3E79">
        <w:rPr>
          <w:rFonts w:ascii="Tahoma" w:hAnsi="Tahoma" w:cs="Tahoma"/>
        </w:rPr>
        <w:t xml:space="preserve">Council at </w:t>
      </w:r>
      <w:sdt>
        <w:sdtPr>
          <w:rPr>
            <w:rFonts w:ascii="Tahoma" w:hAnsi="Tahoma" w:cs="Tahoma"/>
          </w:rPr>
          <w:id w:val="811033121"/>
          <w:placeholder>
            <w:docPart w:val="6D68E457937645DA96356D25F35D1C7E"/>
          </w:placeholder>
        </w:sdtPr>
        <w:sdtEndPr/>
        <w:sdtContent>
          <w:r w:rsidR="004B3C89" w:rsidRPr="004B3E79">
            <w:rPr>
              <w:rFonts w:ascii="Tahoma" w:hAnsi="Tahoma" w:cs="Tahoma"/>
            </w:rPr>
            <w:t>7:</w:t>
          </w:r>
          <w:r w:rsidR="0023356E">
            <w:rPr>
              <w:rFonts w:ascii="Tahoma" w:hAnsi="Tahoma" w:cs="Tahoma"/>
            </w:rPr>
            <w:t>11</w:t>
          </w:r>
          <w:r w:rsidR="004B3C89" w:rsidRPr="004B3E79">
            <w:rPr>
              <w:rFonts w:ascii="Tahoma" w:hAnsi="Tahoma" w:cs="Tahoma"/>
            </w:rPr>
            <w:t xml:space="preserve">am </w:t>
          </w:r>
        </w:sdtContent>
      </w:sdt>
      <w:r w:rsidR="004B3C89" w:rsidRPr="004B3E79">
        <w:rPr>
          <w:rFonts w:ascii="Tahoma" w:hAnsi="Tahoma" w:cs="Tahoma"/>
        </w:rPr>
        <w:t xml:space="preserve">on </w:t>
      </w:r>
      <w:sdt>
        <w:sdtPr>
          <w:rPr>
            <w:rFonts w:ascii="Tahoma" w:hAnsi="Tahoma" w:cs="Tahoma"/>
          </w:rPr>
          <w:alias w:val="Date"/>
          <w:tag w:val="Date"/>
          <w:id w:val="811033147"/>
          <w:placeholder>
            <w:docPart w:val="A8A043CB7EA0468586F78DF74F38BC55"/>
          </w:placeholder>
          <w:date w:fullDate="2017-10-24T00:00:00Z">
            <w:dateFormat w:val="MMMM d, yyyy"/>
            <w:lid w:val="en-US"/>
            <w:storeMappedDataAs w:val="dateTime"/>
            <w:calendar w:val="gregorian"/>
          </w:date>
        </w:sdtPr>
        <w:sdtEndPr/>
        <w:sdtContent>
          <w:r w:rsidR="0023356E">
            <w:rPr>
              <w:rFonts w:ascii="Tahoma" w:hAnsi="Tahoma" w:cs="Tahoma"/>
            </w:rPr>
            <w:t>October 24, 2017</w:t>
          </w:r>
        </w:sdtContent>
      </w:sdt>
      <w:r w:rsidR="004B3C89">
        <w:rPr>
          <w:rFonts w:ascii="Tahoma" w:hAnsi="Tahoma" w:cs="Tahoma"/>
        </w:rPr>
        <w:t>,</w:t>
      </w:r>
      <w:r w:rsidR="004B3C89" w:rsidRPr="004B3E79">
        <w:rPr>
          <w:rFonts w:ascii="Tahoma" w:hAnsi="Tahoma" w:cs="Tahoma"/>
        </w:rPr>
        <w:t xml:space="preserve"> at Austin Road Elementary.</w:t>
      </w:r>
      <w:r w:rsidR="0023356E">
        <w:rPr>
          <w:rFonts w:ascii="Tahoma" w:hAnsi="Tahoma" w:cs="Tahoma"/>
        </w:rPr>
        <w:t xml:space="preserve"> The council viewed an inspirational video “Third Grade Dropout.” </w:t>
      </w:r>
    </w:p>
    <w:p w:rsidR="004B3C89" w:rsidRPr="004B3E79" w:rsidRDefault="004B3C89" w:rsidP="004B3C89">
      <w:pPr>
        <w:spacing w:after="0"/>
        <w:rPr>
          <w:rFonts w:ascii="Tahoma" w:hAnsi="Tahoma" w:cs="Tahoma"/>
        </w:rPr>
      </w:pPr>
    </w:p>
    <w:p w:rsidR="004B3C89" w:rsidRPr="004B3E79" w:rsidRDefault="004B3C89" w:rsidP="004B3C89">
      <w:pPr>
        <w:pStyle w:val="ListParagraph"/>
        <w:numPr>
          <w:ilvl w:val="0"/>
          <w:numId w:val="1"/>
        </w:numPr>
        <w:spacing w:before="0" w:after="0"/>
        <w:ind w:left="187" w:hanging="187"/>
        <w:rPr>
          <w:rFonts w:ascii="Tahoma" w:hAnsi="Tahoma" w:cs="Tahoma"/>
        </w:rPr>
      </w:pPr>
      <w:r w:rsidRPr="004B3E79">
        <w:rPr>
          <w:rFonts w:ascii="Tahoma" w:hAnsi="Tahoma" w:cs="Tahoma"/>
        </w:rPr>
        <w:t>Roll call</w:t>
      </w:r>
    </w:p>
    <w:p w:rsidR="004B3C89" w:rsidRPr="004B3C89" w:rsidRDefault="004B3C89" w:rsidP="004B3C89">
      <w:pPr>
        <w:spacing w:after="0"/>
        <w:rPr>
          <w:rFonts w:ascii="Tahoma" w:hAnsi="Tahoma" w:cs="Tahoma"/>
        </w:rPr>
      </w:pPr>
      <w:r w:rsidRPr="004B3E79">
        <w:rPr>
          <w:rFonts w:ascii="Tahoma" w:hAnsi="Tahoma" w:cs="Tahoma"/>
        </w:rPr>
        <w:t xml:space="preserve">The following persons were present: </w:t>
      </w:r>
    </w:p>
    <w:p w:rsidR="0023356E" w:rsidRPr="0023356E" w:rsidRDefault="0023356E" w:rsidP="004B3C89">
      <w:pPr>
        <w:pStyle w:val="ListParagraph"/>
        <w:numPr>
          <w:ilvl w:val="0"/>
          <w:numId w:val="3"/>
        </w:numPr>
        <w:spacing w:before="0" w:after="0"/>
        <w:rPr>
          <w:rFonts w:ascii="Times New Roman" w:hAnsi="Times New Roman"/>
          <w:b w:val="0"/>
        </w:rPr>
      </w:pPr>
      <w:r>
        <w:rPr>
          <w:rFonts w:ascii="Tahoma" w:hAnsi="Tahoma" w:cs="Tahoma"/>
          <w:b w:val="0"/>
        </w:rPr>
        <w:t>Christian</w:t>
      </w:r>
      <w:r w:rsidR="00810FCC">
        <w:rPr>
          <w:rFonts w:ascii="Tahoma" w:hAnsi="Tahoma" w:cs="Tahoma"/>
          <w:b w:val="0"/>
        </w:rPr>
        <w:t xml:space="preserve"> Mosely</w:t>
      </w:r>
      <w:r>
        <w:rPr>
          <w:rFonts w:ascii="Tahoma" w:hAnsi="Tahoma" w:cs="Tahoma"/>
          <w:b w:val="0"/>
        </w:rPr>
        <w:t xml:space="preserve"> Bryant</w:t>
      </w:r>
      <w:r w:rsidR="004B3C89" w:rsidRPr="00CB3BC7">
        <w:rPr>
          <w:rFonts w:ascii="Tahoma" w:hAnsi="Tahoma" w:cs="Tahoma"/>
          <w:b w:val="0"/>
        </w:rPr>
        <w:t xml:space="preserve"> (Parent) </w:t>
      </w:r>
    </w:p>
    <w:p w:rsidR="004B3C89" w:rsidRPr="00CB3BC7" w:rsidRDefault="0023356E" w:rsidP="004B3C89">
      <w:pPr>
        <w:pStyle w:val="ListParagraph"/>
        <w:numPr>
          <w:ilvl w:val="0"/>
          <w:numId w:val="3"/>
        </w:numPr>
        <w:spacing w:before="0" w:after="0"/>
        <w:rPr>
          <w:rFonts w:ascii="Times New Roman" w:hAnsi="Times New Roman"/>
          <w:b w:val="0"/>
        </w:rPr>
      </w:pPr>
      <w:r>
        <w:rPr>
          <w:rFonts w:ascii="Tahoma" w:hAnsi="Tahoma" w:cs="Tahoma"/>
          <w:b w:val="0"/>
        </w:rPr>
        <w:t>Stephen Butterfield (</w:t>
      </w:r>
      <w:bookmarkStart w:id="0" w:name="_GoBack"/>
      <w:bookmarkEnd w:id="0"/>
      <w:r>
        <w:rPr>
          <w:rFonts w:ascii="Tahoma" w:hAnsi="Tahoma" w:cs="Tahoma"/>
          <w:b w:val="0"/>
        </w:rPr>
        <w:t>Business Representative)</w:t>
      </w:r>
      <w:r w:rsidR="004B3C89" w:rsidRPr="00CB3BC7">
        <w:rPr>
          <w:rFonts w:ascii="Tahoma" w:hAnsi="Tahoma" w:cs="Tahoma"/>
          <w:b w:val="0"/>
        </w:rPr>
        <w:t xml:space="preserve"> </w:t>
      </w:r>
    </w:p>
    <w:p w:rsidR="004B3C89" w:rsidRPr="008456C0" w:rsidRDefault="0023356E" w:rsidP="004B3C89">
      <w:pPr>
        <w:pStyle w:val="ListParagraph"/>
        <w:numPr>
          <w:ilvl w:val="0"/>
          <w:numId w:val="3"/>
        </w:numPr>
        <w:spacing w:before="0" w:after="0"/>
        <w:rPr>
          <w:rFonts w:ascii="Times New Roman" w:hAnsi="Times New Roman"/>
          <w:b w:val="0"/>
          <w:i/>
        </w:rPr>
      </w:pPr>
      <w:r>
        <w:rPr>
          <w:rFonts w:ascii="Tahoma" w:hAnsi="Tahoma" w:cs="Tahoma"/>
          <w:b w:val="0"/>
        </w:rPr>
        <w:t>Kelly Allen</w:t>
      </w:r>
      <w:r w:rsidR="004B3C89">
        <w:rPr>
          <w:rFonts w:ascii="Tahoma" w:hAnsi="Tahoma" w:cs="Tahoma"/>
          <w:b w:val="0"/>
        </w:rPr>
        <w:t xml:space="preserve"> (Teacher) </w:t>
      </w:r>
    </w:p>
    <w:p w:rsidR="004B3C89" w:rsidRPr="0023356E" w:rsidRDefault="0023356E" w:rsidP="0023356E">
      <w:pPr>
        <w:pStyle w:val="ListParagraph"/>
        <w:numPr>
          <w:ilvl w:val="0"/>
          <w:numId w:val="3"/>
        </w:numPr>
        <w:spacing w:before="0" w:after="0"/>
        <w:rPr>
          <w:rFonts w:ascii="Tahoma" w:hAnsi="Tahoma" w:cs="Tahoma"/>
          <w:b w:val="0"/>
        </w:rPr>
      </w:pPr>
      <w:r>
        <w:rPr>
          <w:rFonts w:ascii="Tahoma" w:hAnsi="Tahoma" w:cs="Tahoma"/>
          <w:b w:val="0"/>
        </w:rPr>
        <w:t xml:space="preserve">Jeremy Sellers </w:t>
      </w:r>
      <w:r w:rsidR="004B3C89">
        <w:rPr>
          <w:rFonts w:ascii="Tahoma" w:hAnsi="Tahoma" w:cs="Tahoma"/>
          <w:b w:val="0"/>
        </w:rPr>
        <w:t>(Teacher)</w:t>
      </w:r>
    </w:p>
    <w:p w:rsidR="004B3C89" w:rsidRDefault="004B3C89" w:rsidP="004B3C89">
      <w:pPr>
        <w:pStyle w:val="ListParagraph"/>
        <w:numPr>
          <w:ilvl w:val="0"/>
          <w:numId w:val="3"/>
        </w:numPr>
        <w:spacing w:before="0" w:after="0"/>
        <w:rPr>
          <w:rFonts w:ascii="Tahoma" w:hAnsi="Tahoma" w:cs="Tahoma"/>
          <w:b w:val="0"/>
        </w:rPr>
      </w:pPr>
      <w:r w:rsidRPr="004B3E79">
        <w:rPr>
          <w:rFonts w:ascii="Tahoma" w:hAnsi="Tahoma" w:cs="Tahoma"/>
          <w:b w:val="0"/>
        </w:rPr>
        <w:t>Arthur Blevins (Principal)</w:t>
      </w:r>
    </w:p>
    <w:p w:rsidR="004B3C89" w:rsidRDefault="004B3C89" w:rsidP="004B3C89">
      <w:pPr>
        <w:spacing w:after="0"/>
        <w:ind w:left="547"/>
        <w:rPr>
          <w:rFonts w:ascii="Tahoma" w:hAnsi="Tahoma" w:cs="Tahoma"/>
          <w:i/>
        </w:rPr>
      </w:pPr>
    </w:p>
    <w:p w:rsidR="004B3C89" w:rsidRPr="00DD6E22" w:rsidRDefault="004B3C89" w:rsidP="004B3C89">
      <w:pPr>
        <w:spacing w:after="0"/>
        <w:ind w:left="547"/>
        <w:rPr>
          <w:rFonts w:ascii="Tahoma" w:hAnsi="Tahoma" w:cs="Tahoma"/>
        </w:rPr>
      </w:pPr>
      <w:r w:rsidRPr="00DD6E22">
        <w:rPr>
          <w:rFonts w:ascii="Tahoma" w:hAnsi="Tahoma" w:cs="Tahoma"/>
          <w:i/>
        </w:rPr>
        <w:t xml:space="preserve">ABSENT:  </w:t>
      </w:r>
    </w:p>
    <w:p w:rsidR="004B3C89" w:rsidRPr="00DF0520" w:rsidRDefault="0023356E" w:rsidP="004B3C89">
      <w:pPr>
        <w:pStyle w:val="ListParagraph"/>
        <w:numPr>
          <w:ilvl w:val="0"/>
          <w:numId w:val="3"/>
        </w:numPr>
        <w:spacing w:before="0" w:after="0"/>
        <w:rPr>
          <w:rFonts w:ascii="Tahoma" w:hAnsi="Tahoma" w:cs="Tahoma"/>
          <w:b w:val="0"/>
          <w:i/>
        </w:rPr>
      </w:pPr>
      <w:r>
        <w:rPr>
          <w:rFonts w:ascii="Tahoma" w:hAnsi="Tahoma" w:cs="Tahoma"/>
          <w:b w:val="0"/>
          <w:i/>
        </w:rPr>
        <w:t>Ashley Sellers (Parent)</w:t>
      </w:r>
    </w:p>
    <w:p w:rsidR="004B3C89" w:rsidRDefault="004B3C89" w:rsidP="004B3C89">
      <w:pPr>
        <w:pStyle w:val="ListParagraph"/>
        <w:numPr>
          <w:ilvl w:val="0"/>
          <w:numId w:val="0"/>
        </w:numPr>
        <w:spacing w:before="0" w:after="0"/>
        <w:ind w:left="187"/>
        <w:rPr>
          <w:rFonts w:ascii="Tahoma" w:hAnsi="Tahoma" w:cs="Tahoma"/>
        </w:rPr>
      </w:pPr>
    </w:p>
    <w:p w:rsidR="004B3C89" w:rsidRPr="004B3E79" w:rsidRDefault="004B3C89" w:rsidP="004B3C89">
      <w:pPr>
        <w:pStyle w:val="ListParagraph"/>
        <w:numPr>
          <w:ilvl w:val="0"/>
          <w:numId w:val="1"/>
        </w:numPr>
        <w:spacing w:before="0" w:after="0" w:line="240" w:lineRule="auto"/>
        <w:ind w:left="187" w:hanging="187"/>
        <w:rPr>
          <w:rFonts w:ascii="Tahoma" w:hAnsi="Tahoma" w:cs="Tahoma"/>
        </w:rPr>
      </w:pPr>
      <w:r>
        <w:rPr>
          <w:rFonts w:ascii="Tahoma" w:hAnsi="Tahoma" w:cs="Tahoma"/>
        </w:rPr>
        <w:t xml:space="preserve">Old Business </w:t>
      </w:r>
    </w:p>
    <w:p w:rsidR="004B3C89" w:rsidRPr="00696194" w:rsidRDefault="0023356E" w:rsidP="004B3C89">
      <w:pPr>
        <w:pStyle w:val="ListParagraph"/>
        <w:numPr>
          <w:ilvl w:val="0"/>
          <w:numId w:val="5"/>
        </w:numPr>
        <w:spacing w:before="0" w:after="0" w:line="240" w:lineRule="auto"/>
        <w:rPr>
          <w:rFonts w:ascii="Tahoma" w:hAnsi="Tahoma" w:cs="Tahoma"/>
          <w:b w:val="0"/>
          <w:i/>
        </w:rPr>
      </w:pPr>
      <w:r>
        <w:rPr>
          <w:rFonts w:ascii="Tahoma" w:hAnsi="Tahoma" w:cs="Tahoma"/>
          <w:b w:val="0"/>
          <w:i/>
        </w:rPr>
        <w:t>Reading and approving of the school council</w:t>
      </w:r>
      <w:r w:rsidR="004B3C89" w:rsidRPr="00696194">
        <w:rPr>
          <w:rFonts w:ascii="Tahoma" w:hAnsi="Tahoma" w:cs="Tahoma"/>
          <w:b w:val="0"/>
          <w:i/>
        </w:rPr>
        <w:t xml:space="preserve"> meeting minutes</w:t>
      </w:r>
    </w:p>
    <w:p w:rsidR="004B3C89" w:rsidRPr="004B3E79" w:rsidRDefault="0023356E" w:rsidP="0023356E">
      <w:pPr>
        <w:pStyle w:val="ListParagraph"/>
        <w:numPr>
          <w:ilvl w:val="1"/>
          <w:numId w:val="5"/>
        </w:numPr>
        <w:spacing w:before="0" w:after="0" w:line="240" w:lineRule="auto"/>
        <w:rPr>
          <w:rFonts w:ascii="Tahoma" w:hAnsi="Tahoma" w:cs="Tahoma"/>
        </w:rPr>
      </w:pPr>
      <w:r>
        <w:rPr>
          <w:rFonts w:ascii="Tahoma" w:hAnsi="Tahoma" w:cs="Tahoma"/>
          <w:b w:val="0"/>
        </w:rPr>
        <w:t xml:space="preserve">Mr. Blevins reviewed last year’s school council goals. The committee’s goals included providing a centralized hub for parent information and to increase parent involvement within the school. </w:t>
      </w:r>
    </w:p>
    <w:p w:rsidR="004B3C89" w:rsidRDefault="004B3C89" w:rsidP="004B3C89">
      <w:pPr>
        <w:pStyle w:val="ListParagraph"/>
        <w:numPr>
          <w:ilvl w:val="0"/>
          <w:numId w:val="1"/>
        </w:numPr>
        <w:spacing w:before="0" w:after="0" w:line="240" w:lineRule="auto"/>
        <w:ind w:left="187" w:hanging="187"/>
        <w:rPr>
          <w:rFonts w:ascii="Tahoma" w:hAnsi="Tahoma" w:cs="Tahoma"/>
        </w:rPr>
      </w:pPr>
      <w:r>
        <w:rPr>
          <w:rFonts w:ascii="Tahoma" w:hAnsi="Tahoma" w:cs="Tahoma"/>
        </w:rPr>
        <w:t xml:space="preserve">New Business </w:t>
      </w:r>
    </w:p>
    <w:p w:rsidR="004B3C89" w:rsidRDefault="0023356E" w:rsidP="004B3C89">
      <w:pPr>
        <w:pStyle w:val="ListNumber"/>
        <w:numPr>
          <w:ilvl w:val="0"/>
          <w:numId w:val="5"/>
        </w:numPr>
        <w:spacing w:after="0" w:line="240" w:lineRule="auto"/>
        <w:rPr>
          <w:rFonts w:ascii="Tahoma" w:hAnsi="Tahoma" w:cs="Tahoma"/>
        </w:rPr>
      </w:pPr>
      <w:r>
        <w:rPr>
          <w:rFonts w:ascii="Tahoma" w:hAnsi="Tahoma" w:cs="Tahoma"/>
        </w:rPr>
        <w:t xml:space="preserve">Welcome New Members: introduced the council. </w:t>
      </w:r>
    </w:p>
    <w:p w:rsidR="0023356E" w:rsidRDefault="0023356E" w:rsidP="004B3C89">
      <w:pPr>
        <w:pStyle w:val="ListNumber"/>
        <w:numPr>
          <w:ilvl w:val="0"/>
          <w:numId w:val="5"/>
        </w:numPr>
        <w:spacing w:after="0" w:line="240" w:lineRule="auto"/>
        <w:rPr>
          <w:rFonts w:ascii="Tahoma" w:hAnsi="Tahoma" w:cs="Tahoma"/>
        </w:rPr>
      </w:pPr>
      <w:r>
        <w:rPr>
          <w:rFonts w:ascii="Tahoma" w:hAnsi="Tahoma" w:cs="Tahoma"/>
        </w:rPr>
        <w:t xml:space="preserve">Review Bylaws and Code of Ethics, Child Abuse Protocols, Roles and Responsibilities of School Council. </w:t>
      </w:r>
    </w:p>
    <w:p w:rsidR="0023356E" w:rsidRDefault="0023356E" w:rsidP="0023356E">
      <w:pPr>
        <w:pStyle w:val="ListNumber"/>
        <w:numPr>
          <w:ilvl w:val="1"/>
          <w:numId w:val="5"/>
        </w:numPr>
        <w:spacing w:after="0" w:line="240" w:lineRule="auto"/>
        <w:rPr>
          <w:rFonts w:ascii="Tahoma" w:hAnsi="Tahoma" w:cs="Tahoma"/>
        </w:rPr>
      </w:pPr>
      <w:r>
        <w:rPr>
          <w:rFonts w:ascii="Tahoma" w:hAnsi="Tahoma" w:cs="Tahoma"/>
        </w:rPr>
        <w:t>School Council bylaws were reviewed using technology through a PollEV.com quiz</w:t>
      </w:r>
    </w:p>
    <w:p w:rsidR="0023356E" w:rsidRDefault="0023356E" w:rsidP="0023356E">
      <w:pPr>
        <w:pStyle w:val="ListNumber"/>
        <w:numPr>
          <w:ilvl w:val="0"/>
          <w:numId w:val="5"/>
        </w:numPr>
        <w:spacing w:after="0" w:line="240" w:lineRule="auto"/>
        <w:rPr>
          <w:rFonts w:ascii="Tahoma" w:hAnsi="Tahoma" w:cs="Tahoma"/>
        </w:rPr>
      </w:pPr>
      <w:r>
        <w:rPr>
          <w:rFonts w:ascii="Tahoma" w:hAnsi="Tahoma" w:cs="Tahoma"/>
        </w:rPr>
        <w:t>Select Chair, Co-Chair, and Secretary</w:t>
      </w:r>
    </w:p>
    <w:p w:rsidR="0023356E" w:rsidRDefault="0023356E" w:rsidP="0023356E">
      <w:pPr>
        <w:pStyle w:val="ListNumber"/>
        <w:numPr>
          <w:ilvl w:val="1"/>
          <w:numId w:val="5"/>
        </w:numPr>
        <w:spacing w:after="0" w:line="240" w:lineRule="auto"/>
        <w:rPr>
          <w:rFonts w:ascii="Tahoma" w:hAnsi="Tahoma" w:cs="Tahoma"/>
        </w:rPr>
      </w:pPr>
      <w:r>
        <w:rPr>
          <w:rFonts w:ascii="Tahoma" w:hAnsi="Tahoma" w:cs="Tahoma"/>
        </w:rPr>
        <w:t xml:space="preserve">This selection has been tabled until </w:t>
      </w:r>
      <w:r w:rsidR="007113B0">
        <w:rPr>
          <w:rFonts w:ascii="Tahoma" w:hAnsi="Tahoma" w:cs="Tahoma"/>
        </w:rPr>
        <w:t>all school council seats are filled. A second election will have to be held to fill two more parent slots.</w:t>
      </w:r>
    </w:p>
    <w:p w:rsidR="007113B0" w:rsidRDefault="007113B0" w:rsidP="007113B0">
      <w:pPr>
        <w:pStyle w:val="ListNumber"/>
        <w:numPr>
          <w:ilvl w:val="0"/>
          <w:numId w:val="5"/>
        </w:numPr>
        <w:spacing w:after="0" w:line="240" w:lineRule="auto"/>
        <w:rPr>
          <w:rFonts w:ascii="Tahoma" w:hAnsi="Tahoma" w:cs="Tahoma"/>
        </w:rPr>
      </w:pPr>
      <w:r>
        <w:rPr>
          <w:rFonts w:ascii="Tahoma" w:hAnsi="Tahoma" w:cs="Tahoma"/>
        </w:rPr>
        <w:t xml:space="preserve">Next Election for Current Vacancy </w:t>
      </w:r>
    </w:p>
    <w:p w:rsidR="007113B0" w:rsidRDefault="007113B0" w:rsidP="007113B0">
      <w:pPr>
        <w:pStyle w:val="ListNumber"/>
        <w:numPr>
          <w:ilvl w:val="1"/>
          <w:numId w:val="5"/>
        </w:numPr>
        <w:spacing w:after="0" w:line="240" w:lineRule="auto"/>
        <w:rPr>
          <w:rFonts w:ascii="Tahoma" w:hAnsi="Tahoma" w:cs="Tahoma"/>
        </w:rPr>
      </w:pPr>
      <w:r>
        <w:rPr>
          <w:rFonts w:ascii="Tahoma" w:hAnsi="Tahoma" w:cs="Tahoma"/>
        </w:rPr>
        <w:t>The school will host a second election for two more parent slots. The office will send out pertinent information to parents.</w:t>
      </w:r>
    </w:p>
    <w:p w:rsidR="007113B0" w:rsidRDefault="007113B0" w:rsidP="007113B0">
      <w:pPr>
        <w:pStyle w:val="ListNumber"/>
        <w:numPr>
          <w:ilvl w:val="0"/>
          <w:numId w:val="5"/>
        </w:numPr>
        <w:spacing w:after="0" w:line="240" w:lineRule="auto"/>
        <w:rPr>
          <w:rFonts w:ascii="Tahoma" w:hAnsi="Tahoma" w:cs="Tahoma"/>
        </w:rPr>
      </w:pPr>
      <w:r>
        <w:rPr>
          <w:rFonts w:ascii="Tahoma" w:hAnsi="Tahoma" w:cs="Tahoma"/>
        </w:rPr>
        <w:t xml:space="preserve">Meeting Dates </w:t>
      </w:r>
    </w:p>
    <w:p w:rsidR="007113B0" w:rsidRDefault="007113B0" w:rsidP="007113B0">
      <w:pPr>
        <w:pStyle w:val="ListNumber"/>
        <w:numPr>
          <w:ilvl w:val="1"/>
          <w:numId w:val="5"/>
        </w:numPr>
        <w:spacing w:after="0" w:line="240" w:lineRule="auto"/>
        <w:rPr>
          <w:rFonts w:ascii="Tahoma" w:hAnsi="Tahoma" w:cs="Tahoma"/>
        </w:rPr>
      </w:pPr>
      <w:r>
        <w:rPr>
          <w:rFonts w:ascii="Tahoma" w:hAnsi="Tahoma" w:cs="Tahoma"/>
        </w:rPr>
        <w:t xml:space="preserve">Any changes in meeting dates must be publicly made in advance through the Henry Herald. </w:t>
      </w:r>
    </w:p>
    <w:p w:rsidR="007113B0" w:rsidRPr="007113B0" w:rsidRDefault="007113B0" w:rsidP="007113B0">
      <w:pPr>
        <w:pStyle w:val="ListNumber"/>
        <w:numPr>
          <w:ilvl w:val="1"/>
          <w:numId w:val="5"/>
        </w:numPr>
        <w:spacing w:after="0" w:line="240" w:lineRule="auto"/>
        <w:rPr>
          <w:rFonts w:ascii="Tahoma" w:hAnsi="Tahoma" w:cs="Tahoma"/>
        </w:rPr>
      </w:pPr>
      <w:r>
        <w:rPr>
          <w:rFonts w:ascii="Tahoma" w:hAnsi="Tahoma" w:cs="Tahoma"/>
        </w:rPr>
        <w:t xml:space="preserve">Mr. Blevins will send out a Google Forms document regarding each members’ preference for meeting day and times. </w:t>
      </w:r>
    </w:p>
    <w:p w:rsidR="007113B0" w:rsidRDefault="007113B0" w:rsidP="007113B0">
      <w:pPr>
        <w:pStyle w:val="ListNumber"/>
        <w:numPr>
          <w:ilvl w:val="0"/>
          <w:numId w:val="0"/>
        </w:numPr>
        <w:spacing w:after="0" w:line="240" w:lineRule="auto"/>
        <w:rPr>
          <w:rFonts w:ascii="Tahoma" w:hAnsi="Tahoma" w:cs="Tahoma"/>
        </w:rPr>
      </w:pPr>
    </w:p>
    <w:p w:rsidR="007113B0" w:rsidRDefault="007113B0" w:rsidP="007113B0">
      <w:pPr>
        <w:pStyle w:val="ListNumber"/>
        <w:numPr>
          <w:ilvl w:val="0"/>
          <w:numId w:val="0"/>
        </w:numPr>
        <w:spacing w:after="0" w:line="240" w:lineRule="auto"/>
        <w:ind w:left="1080" w:hanging="360"/>
        <w:rPr>
          <w:rFonts w:ascii="Tahoma" w:hAnsi="Tahoma" w:cs="Tahoma"/>
        </w:rPr>
      </w:pPr>
    </w:p>
    <w:p w:rsidR="004B3C89" w:rsidRDefault="004B3C89" w:rsidP="004B3C89">
      <w:pPr>
        <w:pStyle w:val="ListNumber"/>
        <w:numPr>
          <w:ilvl w:val="0"/>
          <w:numId w:val="0"/>
        </w:numPr>
        <w:spacing w:after="0" w:line="240" w:lineRule="auto"/>
        <w:ind w:left="547"/>
        <w:rPr>
          <w:rFonts w:ascii="Tahoma" w:hAnsi="Tahoma" w:cs="Tahoma"/>
        </w:rPr>
      </w:pPr>
    </w:p>
    <w:p w:rsidR="004B3C89" w:rsidRDefault="004B3C89" w:rsidP="004B3C89">
      <w:pPr>
        <w:pStyle w:val="ListParagraph"/>
        <w:numPr>
          <w:ilvl w:val="0"/>
          <w:numId w:val="1"/>
        </w:numPr>
        <w:spacing w:before="0" w:after="0"/>
        <w:ind w:left="187" w:hanging="187"/>
        <w:rPr>
          <w:rFonts w:ascii="Tahoma" w:hAnsi="Tahoma" w:cs="Tahoma"/>
        </w:rPr>
      </w:pPr>
      <w:r>
        <w:rPr>
          <w:rFonts w:ascii="Tahoma" w:hAnsi="Tahoma" w:cs="Tahoma"/>
        </w:rPr>
        <w:t>Principal’s Report</w:t>
      </w:r>
    </w:p>
    <w:p w:rsidR="007113B0" w:rsidRPr="007113B0" w:rsidRDefault="007113B0" w:rsidP="004B3C89">
      <w:pPr>
        <w:pStyle w:val="ListParagraph"/>
        <w:numPr>
          <w:ilvl w:val="0"/>
          <w:numId w:val="4"/>
        </w:numPr>
        <w:spacing w:before="0" w:after="0"/>
        <w:rPr>
          <w:rFonts w:ascii="Tahoma" w:hAnsi="Tahoma" w:cs="Tahoma"/>
          <w:b w:val="0"/>
          <w:i/>
        </w:rPr>
      </w:pPr>
      <w:r>
        <w:rPr>
          <w:rFonts w:ascii="Tahoma" w:hAnsi="Tahoma" w:cs="Tahoma"/>
          <w:b w:val="0"/>
        </w:rPr>
        <w:t>HCS Fast Facts sheet</w:t>
      </w:r>
    </w:p>
    <w:p w:rsidR="007113B0" w:rsidRDefault="007113B0" w:rsidP="007113B0">
      <w:pPr>
        <w:pStyle w:val="ListParagraph"/>
        <w:numPr>
          <w:ilvl w:val="1"/>
          <w:numId w:val="4"/>
        </w:numPr>
        <w:spacing w:before="0" w:after="0"/>
        <w:rPr>
          <w:rFonts w:ascii="Tahoma" w:hAnsi="Tahoma" w:cs="Tahoma"/>
          <w:b w:val="0"/>
          <w:i/>
        </w:rPr>
      </w:pPr>
      <w:r>
        <w:rPr>
          <w:rFonts w:ascii="Tahoma" w:hAnsi="Tahoma" w:cs="Tahoma"/>
          <w:b w:val="0"/>
        </w:rPr>
        <w:t>Provided information to council members about the school</w:t>
      </w:r>
    </w:p>
    <w:p w:rsidR="004B3C89" w:rsidRDefault="004B3C89" w:rsidP="004B3C89">
      <w:pPr>
        <w:pStyle w:val="ListParagraph"/>
        <w:numPr>
          <w:ilvl w:val="0"/>
          <w:numId w:val="4"/>
        </w:numPr>
        <w:spacing w:before="0" w:after="0"/>
        <w:rPr>
          <w:rFonts w:ascii="Tahoma" w:hAnsi="Tahoma" w:cs="Tahoma"/>
          <w:b w:val="0"/>
          <w:i/>
        </w:rPr>
      </w:pPr>
      <w:r w:rsidRPr="00CF3813">
        <w:rPr>
          <w:rFonts w:ascii="Tahoma" w:hAnsi="Tahoma" w:cs="Tahoma"/>
          <w:b w:val="0"/>
          <w:i/>
        </w:rPr>
        <w:t>Staffing</w:t>
      </w:r>
    </w:p>
    <w:p w:rsidR="007113B0" w:rsidRPr="00CF3813" w:rsidRDefault="007113B0" w:rsidP="007113B0">
      <w:pPr>
        <w:pStyle w:val="ListParagraph"/>
        <w:numPr>
          <w:ilvl w:val="1"/>
          <w:numId w:val="4"/>
        </w:numPr>
        <w:spacing w:before="0" w:after="0"/>
        <w:rPr>
          <w:rFonts w:ascii="Tahoma" w:hAnsi="Tahoma" w:cs="Tahoma"/>
          <w:b w:val="0"/>
          <w:i/>
        </w:rPr>
      </w:pPr>
      <w:r>
        <w:rPr>
          <w:rFonts w:ascii="Tahoma" w:hAnsi="Tahoma" w:cs="Tahoma"/>
          <w:b w:val="0"/>
        </w:rPr>
        <w:t xml:space="preserve">The school is functioning at full staff, with the exception of one Exceptional Ed paraprofessional position. This position has been filled by a long-term substitute for the remainder of the year. </w:t>
      </w:r>
    </w:p>
    <w:p w:rsidR="007113B0" w:rsidRDefault="007113B0" w:rsidP="007113B0">
      <w:pPr>
        <w:pStyle w:val="ListParagraph"/>
        <w:numPr>
          <w:ilvl w:val="0"/>
          <w:numId w:val="4"/>
        </w:numPr>
        <w:spacing w:before="0" w:after="0"/>
        <w:rPr>
          <w:rFonts w:ascii="Tahoma" w:hAnsi="Tahoma" w:cs="Tahoma"/>
          <w:b w:val="0"/>
        </w:rPr>
      </w:pPr>
      <w:r>
        <w:rPr>
          <w:rFonts w:ascii="Tahoma" w:hAnsi="Tahoma" w:cs="Tahoma"/>
          <w:b w:val="0"/>
        </w:rPr>
        <w:t>School Improvement Goals</w:t>
      </w:r>
    </w:p>
    <w:p w:rsidR="005D62D0" w:rsidRDefault="007113B0" w:rsidP="007113B0">
      <w:pPr>
        <w:pStyle w:val="ListParagraph"/>
        <w:numPr>
          <w:ilvl w:val="1"/>
          <w:numId w:val="4"/>
        </w:numPr>
        <w:spacing w:before="0" w:after="0"/>
        <w:rPr>
          <w:rFonts w:ascii="Tahoma" w:hAnsi="Tahoma" w:cs="Tahoma"/>
          <w:b w:val="0"/>
        </w:rPr>
      </w:pPr>
      <w:r>
        <w:rPr>
          <w:rFonts w:ascii="Tahoma" w:hAnsi="Tahoma" w:cs="Tahoma"/>
          <w:b w:val="0"/>
        </w:rPr>
        <w:t>Mr. Blevins shared the School Improvement Plan Goals with the council. He explained that these goals were determined by the school in correlation t</w:t>
      </w:r>
      <w:r w:rsidR="005D62D0">
        <w:rPr>
          <w:rFonts w:ascii="Tahoma" w:hAnsi="Tahoma" w:cs="Tahoma"/>
          <w:b w:val="0"/>
        </w:rPr>
        <w:t xml:space="preserve">o the 2016-2017 Milestones data. </w:t>
      </w:r>
    </w:p>
    <w:p w:rsidR="005D62D0" w:rsidRDefault="005D62D0" w:rsidP="005D62D0">
      <w:pPr>
        <w:pStyle w:val="ListParagraph"/>
        <w:numPr>
          <w:ilvl w:val="1"/>
          <w:numId w:val="4"/>
        </w:numPr>
        <w:spacing w:before="0" w:after="0"/>
        <w:rPr>
          <w:rFonts w:ascii="Tahoma" w:hAnsi="Tahoma" w:cs="Tahoma"/>
          <w:b w:val="0"/>
        </w:rPr>
      </w:pPr>
      <w:r>
        <w:rPr>
          <w:rFonts w:ascii="Tahoma" w:hAnsi="Tahoma" w:cs="Tahoma"/>
          <w:b w:val="0"/>
        </w:rPr>
        <w:t xml:space="preserve">The School Improvement Plan can be found on the school website. This includes the goals and action steps the school will take to meet the goals. </w:t>
      </w:r>
    </w:p>
    <w:p w:rsidR="005D62D0" w:rsidRDefault="005D62D0" w:rsidP="005D62D0">
      <w:pPr>
        <w:pStyle w:val="ListParagraph"/>
        <w:numPr>
          <w:ilvl w:val="0"/>
          <w:numId w:val="4"/>
        </w:numPr>
        <w:spacing w:before="0" w:after="0"/>
        <w:rPr>
          <w:rFonts w:ascii="Tahoma" w:hAnsi="Tahoma" w:cs="Tahoma"/>
          <w:b w:val="0"/>
        </w:rPr>
      </w:pPr>
      <w:r>
        <w:rPr>
          <w:rFonts w:ascii="Tahoma" w:hAnsi="Tahoma" w:cs="Tahoma"/>
          <w:b w:val="0"/>
        </w:rPr>
        <w:t>PBIS</w:t>
      </w:r>
    </w:p>
    <w:p w:rsidR="005D62D0" w:rsidRDefault="005D62D0" w:rsidP="005D62D0">
      <w:pPr>
        <w:pStyle w:val="ListParagraph"/>
        <w:numPr>
          <w:ilvl w:val="1"/>
          <w:numId w:val="4"/>
        </w:numPr>
        <w:spacing w:before="0" w:after="0"/>
        <w:rPr>
          <w:rFonts w:ascii="Tahoma" w:hAnsi="Tahoma" w:cs="Tahoma"/>
          <w:b w:val="0"/>
        </w:rPr>
      </w:pPr>
      <w:r>
        <w:rPr>
          <w:rFonts w:ascii="Tahoma" w:hAnsi="Tahoma" w:cs="Tahoma"/>
          <w:b w:val="0"/>
        </w:rPr>
        <w:t xml:space="preserve">A.R.E. is a Positive Behavior Intervention and Support School. Our school uses positive behavior to motivate students. </w:t>
      </w:r>
    </w:p>
    <w:p w:rsidR="005D62D0" w:rsidRDefault="005D62D0" w:rsidP="005D62D0">
      <w:pPr>
        <w:pStyle w:val="ListParagraph"/>
        <w:numPr>
          <w:ilvl w:val="1"/>
          <w:numId w:val="4"/>
        </w:numPr>
        <w:spacing w:before="0" w:after="0"/>
        <w:rPr>
          <w:rFonts w:ascii="Tahoma" w:hAnsi="Tahoma" w:cs="Tahoma"/>
          <w:b w:val="0"/>
        </w:rPr>
      </w:pPr>
      <w:r>
        <w:rPr>
          <w:rFonts w:ascii="Tahoma" w:hAnsi="Tahoma" w:cs="Tahoma"/>
          <w:b w:val="0"/>
        </w:rPr>
        <w:t>The school has created a game room to reward students’ positive behavior. We are asking for donations to help the game room get more materials for students to use.</w:t>
      </w:r>
    </w:p>
    <w:p w:rsidR="005D62D0" w:rsidRDefault="005D62D0" w:rsidP="005D62D0">
      <w:pPr>
        <w:pStyle w:val="ListParagraph"/>
        <w:numPr>
          <w:ilvl w:val="0"/>
          <w:numId w:val="4"/>
        </w:numPr>
        <w:spacing w:before="0" w:after="0"/>
        <w:rPr>
          <w:rFonts w:ascii="Tahoma" w:hAnsi="Tahoma" w:cs="Tahoma"/>
          <w:b w:val="0"/>
        </w:rPr>
      </w:pPr>
      <w:r>
        <w:rPr>
          <w:rFonts w:ascii="Tahoma" w:hAnsi="Tahoma" w:cs="Tahoma"/>
          <w:b w:val="0"/>
        </w:rPr>
        <w:t>Big 7 Behavior Report</w:t>
      </w:r>
    </w:p>
    <w:p w:rsidR="005D62D0" w:rsidRDefault="005D62D0" w:rsidP="005D62D0">
      <w:pPr>
        <w:pStyle w:val="ListParagraph"/>
        <w:numPr>
          <w:ilvl w:val="1"/>
          <w:numId w:val="4"/>
        </w:numPr>
        <w:spacing w:before="0" w:after="0"/>
        <w:rPr>
          <w:rFonts w:ascii="Tahoma" w:hAnsi="Tahoma" w:cs="Tahoma"/>
          <w:b w:val="0"/>
        </w:rPr>
      </w:pPr>
      <w:r>
        <w:rPr>
          <w:rFonts w:ascii="Tahoma" w:hAnsi="Tahoma" w:cs="Tahoma"/>
          <w:b w:val="0"/>
        </w:rPr>
        <w:t xml:space="preserve">Look at SWIS data to better understand the behavior referrals within the school. Data is used to help administration and teachers understand referrals by month, behavior type, location, time, student, grade level, and day. </w:t>
      </w:r>
    </w:p>
    <w:p w:rsidR="005D62D0" w:rsidRDefault="005D62D0" w:rsidP="005D62D0">
      <w:pPr>
        <w:pStyle w:val="ListParagraph"/>
        <w:numPr>
          <w:ilvl w:val="0"/>
          <w:numId w:val="4"/>
        </w:numPr>
        <w:spacing w:before="0" w:after="0"/>
        <w:rPr>
          <w:rFonts w:ascii="Tahoma" w:hAnsi="Tahoma" w:cs="Tahoma"/>
          <w:b w:val="0"/>
        </w:rPr>
      </w:pPr>
      <w:r>
        <w:rPr>
          <w:rFonts w:ascii="Tahoma" w:hAnsi="Tahoma" w:cs="Tahoma"/>
          <w:b w:val="0"/>
        </w:rPr>
        <w:t>Free and Reduced Lunch Status</w:t>
      </w:r>
    </w:p>
    <w:p w:rsidR="00F7383E" w:rsidRDefault="005D62D0" w:rsidP="005D62D0">
      <w:pPr>
        <w:pStyle w:val="ListParagraph"/>
        <w:numPr>
          <w:ilvl w:val="1"/>
          <w:numId w:val="4"/>
        </w:numPr>
        <w:spacing w:before="0" w:after="0"/>
        <w:rPr>
          <w:rFonts w:ascii="Tahoma" w:hAnsi="Tahoma" w:cs="Tahoma"/>
          <w:b w:val="0"/>
        </w:rPr>
      </w:pPr>
      <w:r>
        <w:rPr>
          <w:rFonts w:ascii="Tahoma" w:hAnsi="Tahoma" w:cs="Tahoma"/>
          <w:b w:val="0"/>
        </w:rPr>
        <w:t xml:space="preserve">Austin Road Elementary is serving students with a 72.19% Free/Reduced Lunch Rate. Council members received comparison data </w:t>
      </w:r>
      <w:r w:rsidR="00F7383E">
        <w:rPr>
          <w:rFonts w:ascii="Tahoma" w:hAnsi="Tahoma" w:cs="Tahoma"/>
          <w:b w:val="0"/>
        </w:rPr>
        <w:t>among other HCS schools.</w:t>
      </w:r>
    </w:p>
    <w:p w:rsidR="00F7383E" w:rsidRDefault="00F7383E" w:rsidP="00F7383E">
      <w:pPr>
        <w:pStyle w:val="ListParagraph"/>
        <w:numPr>
          <w:ilvl w:val="0"/>
          <w:numId w:val="4"/>
        </w:numPr>
        <w:spacing w:before="0" w:after="0"/>
        <w:rPr>
          <w:rFonts w:ascii="Tahoma" w:hAnsi="Tahoma" w:cs="Tahoma"/>
          <w:b w:val="0"/>
        </w:rPr>
      </w:pPr>
      <w:r>
        <w:rPr>
          <w:rFonts w:ascii="Tahoma" w:hAnsi="Tahoma" w:cs="Tahoma"/>
          <w:b w:val="0"/>
        </w:rPr>
        <w:t>Personalized Learning Application Process</w:t>
      </w:r>
    </w:p>
    <w:p w:rsidR="00F7383E" w:rsidRDefault="00F7383E" w:rsidP="00F7383E">
      <w:pPr>
        <w:pStyle w:val="ListParagraph"/>
        <w:numPr>
          <w:ilvl w:val="1"/>
          <w:numId w:val="4"/>
        </w:numPr>
        <w:spacing w:before="0" w:after="0"/>
        <w:rPr>
          <w:rFonts w:ascii="Tahoma" w:hAnsi="Tahoma" w:cs="Tahoma"/>
          <w:b w:val="0"/>
        </w:rPr>
      </w:pPr>
      <w:r>
        <w:rPr>
          <w:rFonts w:ascii="Tahoma" w:hAnsi="Tahoma" w:cs="Tahoma"/>
          <w:b w:val="0"/>
        </w:rPr>
        <w:t xml:space="preserve">Mr. Blevins explained personalized learning for council members. The council reviewed the cohort 19 process overview and timeline. </w:t>
      </w:r>
    </w:p>
    <w:p w:rsidR="00F7383E" w:rsidRDefault="00F7383E" w:rsidP="00F7383E">
      <w:pPr>
        <w:pStyle w:val="ListParagraph"/>
        <w:numPr>
          <w:ilvl w:val="1"/>
          <w:numId w:val="4"/>
        </w:numPr>
        <w:spacing w:before="0" w:after="0"/>
        <w:rPr>
          <w:rFonts w:ascii="Tahoma" w:hAnsi="Tahoma" w:cs="Tahoma"/>
          <w:b w:val="0"/>
        </w:rPr>
      </w:pPr>
      <w:r>
        <w:rPr>
          <w:rFonts w:ascii="Tahoma" w:hAnsi="Tahoma" w:cs="Tahoma"/>
          <w:b w:val="0"/>
        </w:rPr>
        <w:t xml:space="preserve">A.R.E. will be submitting the application at the end of October. Mr. Herman is leading a personalized learning committee within the school. </w:t>
      </w:r>
    </w:p>
    <w:p w:rsidR="00F7383E" w:rsidRDefault="00F7383E" w:rsidP="00F7383E">
      <w:pPr>
        <w:spacing w:after="0"/>
        <w:rPr>
          <w:rFonts w:ascii="Tahoma" w:hAnsi="Tahoma" w:cs="Tahoma"/>
        </w:rPr>
      </w:pPr>
    </w:p>
    <w:p w:rsidR="00F7383E" w:rsidRDefault="00F7383E" w:rsidP="00F7383E">
      <w:pPr>
        <w:spacing w:after="0"/>
        <w:rPr>
          <w:rFonts w:ascii="Tahoma" w:hAnsi="Tahoma" w:cs="Tahoma"/>
        </w:rPr>
      </w:pPr>
      <w:r>
        <w:rPr>
          <w:rFonts w:ascii="Tahoma" w:hAnsi="Tahoma" w:cs="Tahoma"/>
        </w:rPr>
        <w:t>Reviewed upcoming School Events</w:t>
      </w:r>
    </w:p>
    <w:p w:rsidR="00B17A11" w:rsidRPr="00F7383E" w:rsidRDefault="00B17A11" w:rsidP="00F7383E">
      <w:pPr>
        <w:spacing w:after="0"/>
        <w:rPr>
          <w:rFonts w:ascii="Tahoma" w:hAnsi="Tahoma" w:cs="Tahoma"/>
        </w:rPr>
      </w:pPr>
      <w:r w:rsidRPr="00F7383E">
        <w:rPr>
          <w:rFonts w:ascii="Tahoma" w:hAnsi="Tahoma" w:cs="Tahoma"/>
        </w:rPr>
        <w:t xml:space="preserve"> </w:t>
      </w:r>
    </w:p>
    <w:p w:rsidR="004B3C89" w:rsidRPr="004B3E79" w:rsidRDefault="004B3C89" w:rsidP="004B3C89">
      <w:pPr>
        <w:pStyle w:val="ListParagraph"/>
        <w:numPr>
          <w:ilvl w:val="0"/>
          <w:numId w:val="1"/>
        </w:numPr>
        <w:spacing w:before="0" w:after="0" w:line="240" w:lineRule="auto"/>
        <w:ind w:left="187" w:hanging="187"/>
        <w:rPr>
          <w:rFonts w:ascii="Tahoma" w:hAnsi="Tahoma" w:cs="Tahoma"/>
        </w:rPr>
      </w:pPr>
      <w:r w:rsidRPr="004B3E79">
        <w:rPr>
          <w:rFonts w:ascii="Tahoma" w:hAnsi="Tahoma" w:cs="Tahoma"/>
        </w:rPr>
        <w:t>Adjournment</w:t>
      </w:r>
    </w:p>
    <w:p w:rsidR="004B3C89" w:rsidRPr="004B3E79" w:rsidRDefault="002B63BC" w:rsidP="004B3C89">
      <w:pPr>
        <w:spacing w:after="0" w:line="240" w:lineRule="auto"/>
        <w:rPr>
          <w:rFonts w:ascii="Tahoma" w:hAnsi="Tahoma" w:cs="Tahoma"/>
        </w:rPr>
      </w:pPr>
      <w:sdt>
        <w:sdtPr>
          <w:rPr>
            <w:rFonts w:ascii="Tahoma" w:hAnsi="Tahoma" w:cs="Tahoma"/>
          </w:rPr>
          <w:alias w:val="Name"/>
          <w:tag w:val="Name"/>
          <w:id w:val="811033342"/>
          <w:placeholder>
            <w:docPart w:val="790F0C1468AC4D7F9B4C3B907D4D44CC"/>
          </w:placeholder>
          <w:dataBinding w:prefixMappings="xmlns:ns0='http://purl.org/dc/elements/1.1/' xmlns:ns1='http://schemas.openxmlformats.org/package/2006/metadata/core-properties' " w:xpath="/ns1:coreProperties[1]/ns0:description[1]" w:storeItemID="{6C3C8BC8-F283-45AE-878A-BAB7291924A1}"/>
          <w:text/>
        </w:sdtPr>
        <w:sdtEndPr/>
        <w:sdtContent>
          <w:r w:rsidR="004B3C89">
            <w:rPr>
              <w:rFonts w:ascii="Tahoma" w:hAnsi="Tahoma" w:cs="Tahoma"/>
            </w:rPr>
            <w:t>Mr. Blevins</w:t>
          </w:r>
        </w:sdtContent>
      </w:sdt>
      <w:r w:rsidR="004B3C89" w:rsidRPr="004B3E79">
        <w:rPr>
          <w:rFonts w:ascii="Tahoma" w:hAnsi="Tahoma" w:cs="Tahoma"/>
        </w:rPr>
        <w:t xml:space="preserve"> adjourned the meeting at </w:t>
      </w:r>
      <w:r w:rsidR="00F7383E">
        <w:rPr>
          <w:rFonts w:ascii="Tahoma" w:hAnsi="Tahoma" w:cs="Tahoma"/>
        </w:rPr>
        <w:t xml:space="preserve">8:21 </w:t>
      </w:r>
      <w:r w:rsidR="004B3C89">
        <w:rPr>
          <w:rFonts w:ascii="Tahoma" w:hAnsi="Tahoma" w:cs="Tahoma"/>
        </w:rPr>
        <w:t>am</w:t>
      </w:r>
      <w:r w:rsidR="004B3C89" w:rsidRPr="004B3E79">
        <w:rPr>
          <w:rFonts w:ascii="Tahoma" w:hAnsi="Tahoma" w:cs="Tahoma"/>
        </w:rPr>
        <w:t>.</w:t>
      </w:r>
    </w:p>
    <w:p w:rsidR="004B3C89" w:rsidRPr="004B3E79" w:rsidRDefault="004B3C89" w:rsidP="004B3C89">
      <w:pPr>
        <w:spacing w:after="0" w:line="240" w:lineRule="auto"/>
        <w:rPr>
          <w:rFonts w:ascii="Tahoma" w:hAnsi="Tahoma" w:cs="Tahoma"/>
        </w:rPr>
      </w:pPr>
      <w:r w:rsidRPr="004B3E79">
        <w:rPr>
          <w:rFonts w:ascii="Tahoma" w:hAnsi="Tahoma" w:cs="Tahoma"/>
        </w:rPr>
        <w:t xml:space="preserve">Minutes submitted by:  </w:t>
      </w:r>
      <w:r w:rsidR="00F7383E">
        <w:rPr>
          <w:rFonts w:ascii="Tahoma" w:hAnsi="Tahoma" w:cs="Tahoma"/>
        </w:rPr>
        <w:t>Kelly Allen</w:t>
      </w:r>
      <w:r>
        <w:rPr>
          <w:rFonts w:ascii="Tahoma" w:hAnsi="Tahoma" w:cs="Tahoma"/>
        </w:rPr>
        <w:t xml:space="preserve">; </w:t>
      </w:r>
      <w:r w:rsidR="00F7383E">
        <w:rPr>
          <w:rFonts w:ascii="Tahoma" w:hAnsi="Tahoma" w:cs="Tahoma"/>
        </w:rPr>
        <w:t>October 28</w:t>
      </w:r>
      <w:r>
        <w:rPr>
          <w:rFonts w:ascii="Tahoma" w:hAnsi="Tahoma" w:cs="Tahoma"/>
        </w:rPr>
        <w:t>, 2017.</w:t>
      </w:r>
    </w:p>
    <w:p w:rsidR="004B5F9F" w:rsidRDefault="004B5F9F"/>
    <w:sectPr w:rsidR="004B5F9F" w:rsidSect="00424C2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15:restartNumberingAfterBreak="0">
    <w:nsid w:val="FFFFFF88"/>
    <w:multiLevelType w:val="singleLevel"/>
    <w:tmpl w:val="52D2B456"/>
    <w:lvl w:ilvl="0">
      <w:start w:val="1"/>
      <w:numFmt w:val="upperRoman"/>
      <w:lvlText w:val="%1."/>
      <w:lvlJc w:val="right"/>
      <w:pPr>
        <w:tabs>
          <w:tab w:val="num" w:pos="180"/>
        </w:tabs>
        <w:ind w:left="180" w:hanging="180"/>
      </w:pPr>
    </w:lvl>
  </w:abstractNum>
  <w:abstractNum w:abstractNumId="2" w15:restartNumberingAfterBreak="0">
    <w:nsid w:val="2E98439A"/>
    <w:multiLevelType w:val="hybridMultilevel"/>
    <w:tmpl w:val="5D16A460"/>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3" w15:restartNumberingAfterBreak="0">
    <w:nsid w:val="392A453F"/>
    <w:multiLevelType w:val="multilevel"/>
    <w:tmpl w:val="A75AB348"/>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B4E3168"/>
    <w:multiLevelType w:val="hybridMultilevel"/>
    <w:tmpl w:val="3D683B34"/>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5" w15:restartNumberingAfterBreak="0">
    <w:nsid w:val="502559D1"/>
    <w:multiLevelType w:val="hybridMultilevel"/>
    <w:tmpl w:val="DB1E8EE6"/>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6" w15:restartNumberingAfterBreak="0">
    <w:nsid w:val="65C167B4"/>
    <w:multiLevelType w:val="hybridMultilevel"/>
    <w:tmpl w:val="F7CCEDB8"/>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M/M/DX7UTY8vwSr7mFdfNbfRcMNrtb8thvjeklnIBpmTFKjM55KxEiVcGpVQONTNfP+r8FRMSZ1RdSMvEaZYA==" w:salt="hmH495XiTnH66Dbh30eb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89"/>
    <w:rsid w:val="0023356E"/>
    <w:rsid w:val="002B63BC"/>
    <w:rsid w:val="004B3C89"/>
    <w:rsid w:val="004B5F9F"/>
    <w:rsid w:val="005D62D0"/>
    <w:rsid w:val="007113B0"/>
    <w:rsid w:val="00810FCC"/>
    <w:rsid w:val="00B17A11"/>
    <w:rsid w:val="00F7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65EB"/>
  <w15:chartTrackingRefBased/>
  <w15:docId w15:val="{1C4439EA-E802-4549-9B8D-7C6761F0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C89"/>
    <w:pPr>
      <w:spacing w:after="200" w:line="276" w:lineRule="auto"/>
      <w:ind w:left="187"/>
    </w:pPr>
    <w:rPr>
      <w:rFonts w:eastAsia="Times New Roman" w:cs="Times New Roman"/>
      <w:sz w:val="24"/>
      <w:szCs w:val="24"/>
    </w:rPr>
  </w:style>
  <w:style w:type="paragraph" w:styleId="Heading1">
    <w:name w:val="heading 1"/>
    <w:basedOn w:val="Normal"/>
    <w:next w:val="Normal"/>
    <w:link w:val="Heading1Char"/>
    <w:qFormat/>
    <w:rsid w:val="004B3C89"/>
    <w:pPr>
      <w:keepNext/>
      <w:spacing w:after="60"/>
      <w:ind w:left="0"/>
      <w:jc w:val="center"/>
      <w:outlineLvl w:val="0"/>
    </w:pPr>
    <w:rPr>
      <w:rFonts w:asciiTheme="majorHAnsi"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C89"/>
    <w:rPr>
      <w:rFonts w:asciiTheme="majorHAnsi" w:eastAsia="Times New Roman" w:hAnsiTheme="majorHAnsi" w:cs="Arial"/>
      <w:b/>
      <w:bCs/>
      <w:i/>
      <w:kern w:val="32"/>
      <w:sz w:val="32"/>
      <w:szCs w:val="32"/>
    </w:rPr>
  </w:style>
  <w:style w:type="paragraph" w:styleId="ListNumber">
    <w:name w:val="List Number"/>
    <w:basedOn w:val="Normal"/>
    <w:uiPriority w:val="99"/>
    <w:unhideWhenUsed/>
    <w:qFormat/>
    <w:rsid w:val="004B3C89"/>
    <w:pPr>
      <w:numPr>
        <w:numId w:val="2"/>
      </w:numPr>
    </w:pPr>
  </w:style>
  <w:style w:type="paragraph" w:styleId="Date">
    <w:name w:val="Date"/>
    <w:basedOn w:val="Normal"/>
    <w:next w:val="Normal"/>
    <w:link w:val="DateChar"/>
    <w:qFormat/>
    <w:rsid w:val="004B3C89"/>
    <w:pPr>
      <w:spacing w:after="480"/>
      <w:jc w:val="center"/>
    </w:pPr>
  </w:style>
  <w:style w:type="character" w:customStyle="1" w:styleId="DateChar">
    <w:name w:val="Date Char"/>
    <w:basedOn w:val="DefaultParagraphFont"/>
    <w:link w:val="Date"/>
    <w:rsid w:val="004B3C89"/>
    <w:rPr>
      <w:rFonts w:eastAsia="Times New Roman" w:cs="Times New Roman"/>
      <w:sz w:val="24"/>
      <w:szCs w:val="24"/>
    </w:rPr>
  </w:style>
  <w:style w:type="paragraph" w:styleId="ListParagraph">
    <w:name w:val="List Paragraph"/>
    <w:basedOn w:val="Normal"/>
    <w:uiPriority w:val="34"/>
    <w:qFormat/>
    <w:rsid w:val="004B3C89"/>
    <w:pPr>
      <w:numPr>
        <w:numId w:val="7"/>
      </w:numPr>
      <w:spacing w:before="240" w:after="60"/>
      <w:ind w:hanging="187"/>
    </w:pPr>
    <w:rPr>
      <w:b/>
    </w:rPr>
  </w:style>
  <w:style w:type="character" w:styleId="PlaceholderText">
    <w:name w:val="Placeholder Text"/>
    <w:basedOn w:val="DefaultParagraphFont"/>
    <w:uiPriority w:val="99"/>
    <w:semiHidden/>
    <w:rsid w:val="004B3C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DF71228D13407D91E25CF1DCD9E8C3"/>
        <w:category>
          <w:name w:val="General"/>
          <w:gallery w:val="placeholder"/>
        </w:category>
        <w:types>
          <w:type w:val="bbPlcHdr"/>
        </w:types>
        <w:behaviors>
          <w:behavior w:val="content"/>
        </w:behaviors>
        <w:guid w:val="{190E6E5D-54E6-4E93-96F6-2A34CA774655}"/>
      </w:docPartPr>
      <w:docPartBody>
        <w:p w:rsidR="005E1999" w:rsidRDefault="00BB64D3" w:rsidP="00BB64D3">
          <w:pPr>
            <w:pStyle w:val="98DF71228D13407D91E25CF1DCD9E8C3"/>
          </w:pPr>
          <w:r>
            <w:t>[Click to select date]</w:t>
          </w:r>
        </w:p>
      </w:docPartBody>
    </w:docPart>
    <w:docPart>
      <w:docPartPr>
        <w:name w:val="4319DAE567444FDE9C075F4CEE45BE5F"/>
        <w:category>
          <w:name w:val="General"/>
          <w:gallery w:val="placeholder"/>
        </w:category>
        <w:types>
          <w:type w:val="bbPlcHdr"/>
        </w:types>
        <w:behaviors>
          <w:behavior w:val="content"/>
        </w:behaviors>
        <w:guid w:val="{4DBB1FA2-00BC-4DAA-8F0A-5347933C218C}"/>
      </w:docPartPr>
      <w:docPartBody>
        <w:p w:rsidR="005E1999" w:rsidRDefault="00BB64D3" w:rsidP="00BB64D3">
          <w:pPr>
            <w:pStyle w:val="4319DAE567444FDE9C075F4CEE45BE5F"/>
          </w:pPr>
          <w:r w:rsidRPr="002C3D7E">
            <w:rPr>
              <w:rStyle w:val="PlaceholderText"/>
            </w:rPr>
            <w:t>[Facilitator Name]</w:t>
          </w:r>
        </w:p>
      </w:docPartBody>
    </w:docPart>
    <w:docPart>
      <w:docPartPr>
        <w:name w:val="6D68E457937645DA96356D25F35D1C7E"/>
        <w:category>
          <w:name w:val="General"/>
          <w:gallery w:val="placeholder"/>
        </w:category>
        <w:types>
          <w:type w:val="bbPlcHdr"/>
        </w:types>
        <w:behaviors>
          <w:behavior w:val="content"/>
        </w:behaviors>
        <w:guid w:val="{10098205-1BC3-450C-AAC7-4B5E8AD932CD}"/>
      </w:docPartPr>
      <w:docPartBody>
        <w:p w:rsidR="005E1999" w:rsidRDefault="00BB64D3" w:rsidP="00BB64D3">
          <w:pPr>
            <w:pStyle w:val="6D68E457937645DA96356D25F35D1C7E"/>
          </w:pPr>
          <w:r w:rsidRPr="002C3D7E">
            <w:rPr>
              <w:rStyle w:val="PlaceholderText"/>
            </w:rPr>
            <w:t>[time]</w:t>
          </w:r>
        </w:p>
      </w:docPartBody>
    </w:docPart>
    <w:docPart>
      <w:docPartPr>
        <w:name w:val="A8A043CB7EA0468586F78DF74F38BC55"/>
        <w:category>
          <w:name w:val="General"/>
          <w:gallery w:val="placeholder"/>
        </w:category>
        <w:types>
          <w:type w:val="bbPlcHdr"/>
        </w:types>
        <w:behaviors>
          <w:behavior w:val="content"/>
        </w:behaviors>
        <w:guid w:val="{92F406F4-7415-4DF6-8926-4335B0F54931}"/>
      </w:docPartPr>
      <w:docPartBody>
        <w:p w:rsidR="005E1999" w:rsidRDefault="00BB64D3" w:rsidP="00BB64D3">
          <w:pPr>
            <w:pStyle w:val="A8A043CB7EA0468586F78DF74F38BC55"/>
          </w:pPr>
          <w:r w:rsidRPr="002C3D7E">
            <w:rPr>
              <w:rStyle w:val="PlaceholderText"/>
            </w:rPr>
            <w:t>[click to select date]</w:t>
          </w:r>
        </w:p>
      </w:docPartBody>
    </w:docPart>
    <w:docPart>
      <w:docPartPr>
        <w:name w:val="790F0C1468AC4D7F9B4C3B907D4D44CC"/>
        <w:category>
          <w:name w:val="General"/>
          <w:gallery w:val="placeholder"/>
        </w:category>
        <w:types>
          <w:type w:val="bbPlcHdr"/>
        </w:types>
        <w:behaviors>
          <w:behavior w:val="content"/>
        </w:behaviors>
        <w:guid w:val="{D045ABE9-6E16-43B5-8FA8-687B6E774D50}"/>
      </w:docPartPr>
      <w:docPartBody>
        <w:p w:rsidR="005E1999" w:rsidRDefault="00BB64D3" w:rsidP="00BB64D3">
          <w:pPr>
            <w:pStyle w:val="790F0C1468AC4D7F9B4C3B907D4D44CC"/>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D3"/>
    <w:rsid w:val="005E1999"/>
    <w:rsid w:val="007C3954"/>
    <w:rsid w:val="00BB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DF71228D13407D91E25CF1DCD9E8C3">
    <w:name w:val="98DF71228D13407D91E25CF1DCD9E8C3"/>
    <w:rsid w:val="00BB64D3"/>
  </w:style>
  <w:style w:type="character" w:styleId="PlaceholderText">
    <w:name w:val="Placeholder Text"/>
    <w:basedOn w:val="DefaultParagraphFont"/>
    <w:uiPriority w:val="99"/>
    <w:semiHidden/>
    <w:rsid w:val="00BB64D3"/>
    <w:rPr>
      <w:color w:val="808080"/>
    </w:rPr>
  </w:style>
  <w:style w:type="paragraph" w:customStyle="1" w:styleId="4319DAE567444FDE9C075F4CEE45BE5F">
    <w:name w:val="4319DAE567444FDE9C075F4CEE45BE5F"/>
    <w:rsid w:val="00BB64D3"/>
  </w:style>
  <w:style w:type="paragraph" w:customStyle="1" w:styleId="6D68E457937645DA96356D25F35D1C7E">
    <w:name w:val="6D68E457937645DA96356D25F35D1C7E"/>
    <w:rsid w:val="00BB64D3"/>
  </w:style>
  <w:style w:type="paragraph" w:customStyle="1" w:styleId="A8A043CB7EA0468586F78DF74F38BC55">
    <w:name w:val="A8A043CB7EA0468586F78DF74F38BC55"/>
    <w:rsid w:val="00BB64D3"/>
  </w:style>
  <w:style w:type="paragraph" w:customStyle="1" w:styleId="790F0C1468AC4D7F9B4C3B907D4D44CC">
    <w:name w:val="790F0C1468AC4D7F9B4C3B907D4D44CC"/>
    <w:rsid w:val="00BB6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2921</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Kelly</dc:creator>
  <cp:keywords/>
  <dc:description>Mr. Blevins</dc:description>
  <cp:lastModifiedBy>Blevins, Arthur</cp:lastModifiedBy>
  <cp:revision>4</cp:revision>
  <dcterms:created xsi:type="dcterms:W3CDTF">2017-10-28T17:48:00Z</dcterms:created>
  <dcterms:modified xsi:type="dcterms:W3CDTF">2017-11-01T19:13:00Z</dcterms:modified>
</cp:coreProperties>
</file>